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A31ED" w14:textId="77777777" w:rsidR="000A4FB3" w:rsidRDefault="000A4FB3" w:rsidP="000A4FB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lv-LV"/>
          <w14:ligatures w14:val="none"/>
        </w:rPr>
      </w:pPr>
    </w:p>
    <w:p w14:paraId="14F08B86" w14:textId="7A706261" w:rsidR="000A4FB3" w:rsidRPr="000A4FB3" w:rsidRDefault="000A4FB3" w:rsidP="000A4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0A4FB3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lv-LV"/>
          <w14:ligatures w14:val="none"/>
        </w:rPr>
        <w:t>AUTOCEĻU</w:t>
      </w: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lv-LV"/>
          <w14:ligatures w14:val="none"/>
        </w:rPr>
        <w:t xml:space="preserve"> </w:t>
      </w:r>
      <w:r w:rsidRPr="000A4FB3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lv-LV"/>
          <w14:ligatures w14:val="none"/>
        </w:rPr>
        <w:t>(IELU) FONDA KOMISIJA</w:t>
      </w:r>
    </w:p>
    <w:p w14:paraId="6B2548BA" w14:textId="4BDC92FE" w:rsidR="000A4FB3" w:rsidRPr="000A4FB3" w:rsidRDefault="000A4FB3" w:rsidP="000A4FB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0A4FB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2024.gada 25.aprīlī , plkst. 14:00, 2.stāva zālē. </w:t>
      </w:r>
    </w:p>
    <w:p w14:paraId="6E5349F8" w14:textId="77777777" w:rsidR="000A4FB3" w:rsidRDefault="000A4FB3" w:rsidP="000A4FB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lv-LV"/>
          <w14:ligatures w14:val="none"/>
        </w:rPr>
      </w:pPr>
    </w:p>
    <w:p w14:paraId="52497C1E" w14:textId="127A0660" w:rsidR="000A4FB3" w:rsidRPr="000A4FB3" w:rsidRDefault="000A4FB3" w:rsidP="000A4FB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0A4FB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lv-LV"/>
          <w14:ligatures w14:val="none"/>
        </w:rPr>
        <w:t>Darba kārtība:</w:t>
      </w:r>
    </w:p>
    <w:p w14:paraId="682B6389" w14:textId="77777777" w:rsidR="000A4FB3" w:rsidRPr="000A4FB3" w:rsidRDefault="000A4FB3" w:rsidP="000A4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0A4FB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1.Iesnieguma izskatīšana par ceļa zīmes uzstādīšanu Ozolu ielā 3B, pretim grāmatnīcai Globuss.</w:t>
      </w:r>
    </w:p>
    <w:p w14:paraId="63967A66" w14:textId="77777777" w:rsidR="000A4FB3" w:rsidRPr="000A4FB3" w:rsidRDefault="000A4FB3" w:rsidP="000A4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0A4FB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2. Iesnieguma izskatīšana par ceļa zīmes uzstādīšanu Ozolu ielā 2A.</w:t>
      </w:r>
    </w:p>
    <w:p w14:paraId="1EE29005" w14:textId="77777777" w:rsidR="000A4FB3" w:rsidRPr="000A4FB3" w:rsidRDefault="000A4FB3" w:rsidP="000A4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0A4FB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3. Iesnieguma izskatīšana par ceļa seguma uzlabošanu Stāmerienas pagasta autoceļam Tehnikums-</w:t>
      </w:r>
      <w:proofErr w:type="spellStart"/>
      <w:r w:rsidRPr="000A4FB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Lāčauss</w:t>
      </w:r>
      <w:proofErr w:type="spellEnd"/>
      <w:r w:rsidRPr="000A4FB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</w:p>
    <w:p w14:paraId="74BBD80B" w14:textId="77777777" w:rsidR="000A4FB3" w:rsidRPr="000A4FB3" w:rsidRDefault="000A4FB3" w:rsidP="000A4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0A4FB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4. Gājēju pāreja Līkās un Bērzu ielas krustojumā. </w:t>
      </w:r>
    </w:p>
    <w:p w14:paraId="655C2218" w14:textId="77777777" w:rsidR="000A4FB3" w:rsidRPr="000A4FB3" w:rsidRDefault="000A4FB3" w:rsidP="000A4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0A4FB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5. Par </w:t>
      </w:r>
      <w:proofErr w:type="spellStart"/>
      <w:r w:rsidRPr="000A4FB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Audīles</w:t>
      </w:r>
      <w:proofErr w:type="spellEnd"/>
      <w:r w:rsidRPr="000A4FB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tilta pārbūvi  </w:t>
      </w:r>
      <w:proofErr w:type="spellStart"/>
      <w:r w:rsidRPr="000A4FB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Daukstu</w:t>
      </w:r>
      <w:proofErr w:type="spellEnd"/>
      <w:r w:rsidRPr="000A4FB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pagastā uz autoceļa </w:t>
      </w:r>
      <w:proofErr w:type="spellStart"/>
      <w:r w:rsidRPr="000A4FB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Daukstu</w:t>
      </w:r>
      <w:proofErr w:type="spellEnd"/>
      <w:r w:rsidRPr="000A4FB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proofErr w:type="spellStart"/>
      <w:r w:rsidRPr="000A4FB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vekals-Augstsalnieki</w:t>
      </w:r>
      <w:proofErr w:type="spellEnd"/>
      <w:r w:rsidRPr="000A4FB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. </w:t>
      </w:r>
    </w:p>
    <w:p w14:paraId="1A94D58D" w14:textId="77777777" w:rsidR="000A4FB3" w:rsidRDefault="000A4FB3" w:rsidP="000A4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0A4FB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6. Informatīvā vēstule no Satiksmes ministrijas par esošo tiltu uzturēšanu Vidzemē. </w:t>
      </w:r>
    </w:p>
    <w:p w14:paraId="704EB4B0" w14:textId="77777777" w:rsidR="000A4FB3" w:rsidRDefault="000A4FB3" w:rsidP="000A4FB3">
      <w:pPr>
        <w:pStyle w:val="Paraststmeklis"/>
      </w:pPr>
      <w:r>
        <w:t xml:space="preserve">7. Diskusija ar pagastu pārvaldēm un  pilsētu par autoceļiem un ielām. </w:t>
      </w:r>
    </w:p>
    <w:p w14:paraId="1676A7E5" w14:textId="77777777" w:rsidR="000A4FB3" w:rsidRDefault="000A4FB3" w:rsidP="000A4FB3">
      <w:pPr>
        <w:pStyle w:val="Paraststmeklis"/>
      </w:pPr>
      <w:r>
        <w:t>8. Citi jautājumi</w:t>
      </w:r>
    </w:p>
    <w:p w14:paraId="6113BBA7" w14:textId="77777777" w:rsidR="000A4FB3" w:rsidRDefault="000A4FB3" w:rsidP="000A4FB3">
      <w:pPr>
        <w:pStyle w:val="Paraststmeklis"/>
      </w:pPr>
    </w:p>
    <w:p w14:paraId="636415C3" w14:textId="77777777" w:rsidR="000A4FB3" w:rsidRPr="000A4FB3" w:rsidRDefault="000A4FB3" w:rsidP="000A4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74E5ABD8" w14:textId="77777777" w:rsidR="00677651" w:rsidRDefault="00677651"/>
    <w:sectPr w:rsidR="006776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F277E" w14:textId="77777777" w:rsidR="007314A2" w:rsidRDefault="007314A2" w:rsidP="000A4FB3">
      <w:pPr>
        <w:spacing w:after="0" w:line="240" w:lineRule="auto"/>
      </w:pPr>
      <w:r>
        <w:separator/>
      </w:r>
    </w:p>
  </w:endnote>
  <w:endnote w:type="continuationSeparator" w:id="0">
    <w:p w14:paraId="67F6F40B" w14:textId="77777777" w:rsidR="007314A2" w:rsidRDefault="007314A2" w:rsidP="000A4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B8CDD" w14:textId="77777777" w:rsidR="007314A2" w:rsidRDefault="007314A2" w:rsidP="000A4FB3">
      <w:pPr>
        <w:spacing w:after="0" w:line="240" w:lineRule="auto"/>
      </w:pPr>
      <w:r>
        <w:separator/>
      </w:r>
    </w:p>
  </w:footnote>
  <w:footnote w:type="continuationSeparator" w:id="0">
    <w:p w14:paraId="0792F114" w14:textId="77777777" w:rsidR="007314A2" w:rsidRDefault="007314A2" w:rsidP="000A4F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FB3"/>
    <w:rsid w:val="000A4FB3"/>
    <w:rsid w:val="00677651"/>
    <w:rsid w:val="007314A2"/>
    <w:rsid w:val="00A7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36FA0"/>
  <w15:chartTrackingRefBased/>
  <w15:docId w15:val="{FDAA0A9D-32F3-4A64-84FE-8A1297E1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0A4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0A4F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A4FB3"/>
  </w:style>
  <w:style w:type="paragraph" w:styleId="Kjene">
    <w:name w:val="footer"/>
    <w:basedOn w:val="Parasts"/>
    <w:link w:val="KjeneRakstz"/>
    <w:uiPriority w:val="99"/>
    <w:unhideWhenUsed/>
    <w:rsid w:val="000A4F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A4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1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434</Words>
  <Characters>248</Characters>
  <Application>Microsoft Office Word</Application>
  <DocSecurity>0</DocSecurity>
  <Lines>2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1</cp:revision>
  <dcterms:created xsi:type="dcterms:W3CDTF">2024-04-23T05:51:00Z</dcterms:created>
  <dcterms:modified xsi:type="dcterms:W3CDTF">2024-04-23T05:53:00Z</dcterms:modified>
</cp:coreProperties>
</file>