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12FC2AB1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7169E5">
        <w:rPr>
          <w:b/>
          <w:noProof/>
          <w:szCs w:val="24"/>
          <w:u w:val="none"/>
        </w:rPr>
        <w:t>10.oktobrī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844AD9D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69E5">
        <w:rPr>
          <w:szCs w:val="24"/>
          <w:u w:val="none"/>
        </w:rPr>
        <w:t>11:30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BCEF92" w14:textId="3EF4FB9C" w:rsidR="006F3A8E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7169E5" w:rsidRPr="007169E5">
        <w:rPr>
          <w:b/>
          <w:bCs/>
          <w:color w:val="000000" w:themeColor="text1"/>
          <w:szCs w:val="24"/>
          <w:u w:val="none"/>
        </w:rPr>
        <w:t xml:space="preserve">dzīvokļa īpašuma Brīvības iela 97 – 10, 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Svelberģī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>, Beļavas pagastā, Gulbenes novadā</w:t>
      </w:r>
      <w:r w:rsidR="006F3A8E">
        <w:rPr>
          <w:b/>
          <w:bCs/>
          <w:color w:val="000000" w:themeColor="text1"/>
          <w:szCs w:val="24"/>
          <w:u w:val="none"/>
        </w:rPr>
        <w:t>, izsoles protokola apstiprināšanu</w:t>
      </w:r>
    </w:p>
    <w:p w14:paraId="42417DD8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84B75F5" w14:textId="77777777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C17DD7" w14:textId="50BD6024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Par </w:t>
      </w:r>
      <w:r w:rsidR="007169E5" w:rsidRPr="007169E5">
        <w:rPr>
          <w:b/>
          <w:bCs/>
          <w:color w:val="000000" w:themeColor="text1"/>
          <w:szCs w:val="24"/>
          <w:u w:val="none"/>
        </w:rPr>
        <w:t>dzīvokļa īpašuma “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Šķieneri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 xml:space="preserve"> 1” – 10, 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Šķieneros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>, Stradu pagastā, Gulbenes novadā</w:t>
      </w:r>
      <w:r>
        <w:rPr>
          <w:b/>
          <w:bCs/>
          <w:color w:val="000000" w:themeColor="text1"/>
          <w:szCs w:val="24"/>
          <w:u w:val="none"/>
        </w:rPr>
        <w:t>, izsoles protokola apstiprināšanu</w:t>
      </w:r>
    </w:p>
    <w:p w14:paraId="530558DA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71DCBF5" w14:textId="0F2E826F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8D63CC4" w14:textId="779F0579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Par </w:t>
      </w:r>
      <w:r w:rsidR="007169E5" w:rsidRPr="007169E5">
        <w:rPr>
          <w:b/>
          <w:bCs/>
          <w:color w:val="000000" w:themeColor="text1"/>
          <w:szCs w:val="24"/>
          <w:u w:val="none"/>
        </w:rPr>
        <w:t>dzīvokļa īpašuma “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Šķieneri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 xml:space="preserve"> 1” – 4, 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Šķieneros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>, Stradu pagastā, Gulbenes novadā</w:t>
      </w:r>
      <w:r>
        <w:rPr>
          <w:b/>
          <w:bCs/>
          <w:color w:val="000000" w:themeColor="text1"/>
          <w:szCs w:val="24"/>
          <w:u w:val="none"/>
        </w:rPr>
        <w:t>, izsoles protokola apstiprināšanu</w:t>
      </w:r>
    </w:p>
    <w:p w14:paraId="7DE60ABC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0595AE" w14:textId="7D36BED6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D8ED609" w14:textId="706B913D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 w:rsidR="007169E5" w:rsidRPr="007169E5">
        <w:rPr>
          <w:b/>
          <w:bCs/>
          <w:color w:val="000000" w:themeColor="text1"/>
          <w:szCs w:val="24"/>
          <w:u w:val="none"/>
        </w:rPr>
        <w:t>dzīvokļa īpašuma “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Rēveļi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 xml:space="preserve"> 8” – 4, </w:t>
      </w:r>
      <w:proofErr w:type="spellStart"/>
      <w:r w:rsidR="007169E5" w:rsidRPr="007169E5">
        <w:rPr>
          <w:b/>
          <w:bCs/>
          <w:color w:val="000000" w:themeColor="text1"/>
          <w:szCs w:val="24"/>
          <w:u w:val="none"/>
        </w:rPr>
        <w:t>Rēveļos</w:t>
      </w:r>
      <w:proofErr w:type="spellEnd"/>
      <w:r w:rsidR="007169E5" w:rsidRPr="007169E5">
        <w:rPr>
          <w:b/>
          <w:bCs/>
          <w:color w:val="000000" w:themeColor="text1"/>
          <w:szCs w:val="24"/>
          <w:u w:val="none"/>
        </w:rPr>
        <w:t>, Rankas pagastā, Gulbenes novadā</w:t>
      </w:r>
      <w:r>
        <w:rPr>
          <w:b/>
          <w:bCs/>
          <w:color w:val="000000" w:themeColor="text1"/>
          <w:szCs w:val="24"/>
          <w:u w:val="none"/>
        </w:rPr>
        <w:t>, izsoles protokola apstiprināšanu</w:t>
      </w:r>
    </w:p>
    <w:p w14:paraId="6BB62256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05B119F" w14:textId="77777777" w:rsidR="00223F40" w:rsidRDefault="00223F40" w:rsidP="00C362BD">
      <w:pPr>
        <w:jc w:val="both"/>
        <w:rPr>
          <w:color w:val="000000" w:themeColor="text1"/>
          <w:szCs w:val="24"/>
          <w:u w:val="none"/>
        </w:rPr>
      </w:pPr>
    </w:p>
    <w:p w14:paraId="1CC148C4" w14:textId="77777777" w:rsidR="00223F40" w:rsidRPr="00440890" w:rsidRDefault="00223F40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F7AD4" w14:textId="77777777" w:rsidR="00FA57DC" w:rsidRDefault="00FA57DC" w:rsidP="004F7949">
      <w:r>
        <w:separator/>
      </w:r>
    </w:p>
  </w:endnote>
  <w:endnote w:type="continuationSeparator" w:id="0">
    <w:p w14:paraId="15AE72E7" w14:textId="77777777" w:rsidR="00FA57DC" w:rsidRDefault="00FA57D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8B323" w14:textId="77777777" w:rsidR="00FA57DC" w:rsidRDefault="00FA57DC" w:rsidP="004F7949">
      <w:r>
        <w:separator/>
      </w:r>
    </w:p>
  </w:footnote>
  <w:footnote w:type="continuationSeparator" w:id="0">
    <w:p w14:paraId="3DEAA6EB" w14:textId="77777777" w:rsidR="00FA57DC" w:rsidRDefault="00FA57D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A0CBE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169E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A57DC"/>
    <w:rsid w:val="00FA5A9C"/>
    <w:rsid w:val="00FB4E8F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2024-10-09T10:14:00Z</dcterms:created>
  <dcterms:modified xsi:type="dcterms:W3CDTF">2024-10-09T10:16:00Z</dcterms:modified>
</cp:coreProperties>
</file>