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59F89DD" w:rsidR="0098391B" w:rsidRPr="007F31A4" w:rsidRDefault="00BC09E6" w:rsidP="00F8470C">
      <w:pPr>
        <w:jc w:val="center"/>
        <w:rPr>
          <w:b/>
        </w:rPr>
      </w:pPr>
      <w:r w:rsidRPr="00BC09E6">
        <w:rPr>
          <w:b/>
        </w:rPr>
        <w:t xml:space="preserve">Par </w:t>
      </w:r>
      <w:bookmarkStart w:id="0" w:name="_Hlk158362126"/>
      <w:r w:rsidR="005C7488">
        <w:rPr>
          <w:b/>
        </w:rPr>
        <w:t>Rankas</w:t>
      </w:r>
      <w:r w:rsidR="00E91871">
        <w:rPr>
          <w:b/>
        </w:rPr>
        <w:t xml:space="preserve"> </w:t>
      </w:r>
      <w:bookmarkEnd w:id="0"/>
      <w:r w:rsidR="004163FE">
        <w:rPr>
          <w:b/>
        </w:rPr>
        <w:t>pagasta nekustamā īpašuma “</w:t>
      </w:r>
      <w:r w:rsidR="005C7488">
        <w:rPr>
          <w:b/>
        </w:rPr>
        <w:t>Nākotnes-1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DC538C4" w:rsidR="003274F9" w:rsidRDefault="00ED79DA" w:rsidP="00EB0AAB">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84FEE" w:rsidRPr="00784FEE">
        <w:rPr>
          <w:rFonts w:eastAsia="SimSun"/>
          <w:b/>
          <w:bCs/>
          <w:lang w:eastAsia="zh-CN" w:bidi="hi-IN"/>
        </w:rPr>
        <w:t xml:space="preserve">SIA </w:t>
      </w:r>
      <w:r w:rsidR="00784FEE">
        <w:rPr>
          <w:rFonts w:eastAsia="SimSun"/>
          <w:b/>
          <w:bCs/>
          <w:lang w:eastAsia="zh-CN" w:bidi="hi-IN"/>
        </w:rPr>
        <w:t>“</w:t>
      </w:r>
      <w:r w:rsidR="00784FEE" w:rsidRPr="00784FEE">
        <w:rPr>
          <w:rFonts w:eastAsia="SimSun"/>
          <w:b/>
          <w:bCs/>
          <w:lang w:eastAsia="zh-CN" w:bidi="hi-IN"/>
        </w:rPr>
        <w:t>Grantiņi Mežs</w:t>
      </w:r>
      <w:r w:rsidR="00784FEE">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r w:rsidR="00A225BB">
        <w:rPr>
          <w:rFonts w:eastAsia="SimSun"/>
          <w:lang w:eastAsia="zh-CN" w:bidi="hi-IN"/>
        </w:rPr>
        <w:t>reģistrācijas numurs</w:t>
      </w:r>
      <w:r w:rsidRPr="00ED79DA">
        <w:rPr>
          <w:rFonts w:eastAsia="SimSun"/>
          <w:lang w:eastAsia="zh-CN" w:bidi="hi-IN"/>
        </w:rPr>
        <w:t xml:space="preserve"> </w:t>
      </w:r>
      <w:r w:rsidR="00784FEE">
        <w:rPr>
          <w:rFonts w:eastAsia="SimSun"/>
          <w:lang w:eastAsia="zh-CN" w:bidi="hi-IN"/>
        </w:rPr>
        <w:t>40203316348</w:t>
      </w:r>
      <w:r w:rsidRPr="00ED79DA">
        <w:rPr>
          <w:rFonts w:eastAsia="SimSun"/>
          <w:lang w:eastAsia="zh-CN" w:bidi="hi-IN"/>
        </w:rPr>
        <w:t xml:space="preserve">, </w:t>
      </w:r>
      <w:r w:rsidR="00A225BB">
        <w:rPr>
          <w:rFonts w:eastAsia="SimSun"/>
          <w:lang w:eastAsia="zh-CN" w:bidi="hi-IN"/>
        </w:rPr>
        <w:t xml:space="preserve">juridiskā adrese: </w:t>
      </w:r>
      <w:r w:rsidR="00784FEE">
        <w:rPr>
          <w:rFonts w:eastAsia="SimSun"/>
          <w:lang w:eastAsia="zh-CN" w:bidi="hi-IN"/>
        </w:rPr>
        <w:t>“</w:t>
      </w:r>
      <w:r w:rsidR="00784FEE" w:rsidRPr="00784FEE">
        <w:rPr>
          <w:rFonts w:eastAsia="SimSun"/>
          <w:lang w:eastAsia="zh-CN" w:bidi="hi-IN"/>
        </w:rPr>
        <w:t>Kartona Fabrika 2</w:t>
      </w:r>
      <w:r w:rsidR="00784FEE">
        <w:rPr>
          <w:rFonts w:eastAsia="SimSun"/>
          <w:lang w:eastAsia="zh-CN" w:bidi="hi-IN"/>
        </w:rPr>
        <w:t>”</w:t>
      </w:r>
      <w:r w:rsidR="00784FEE" w:rsidRPr="00784FEE">
        <w:rPr>
          <w:rFonts w:eastAsia="SimSun"/>
          <w:lang w:eastAsia="zh-CN" w:bidi="hi-IN"/>
        </w:rPr>
        <w:t xml:space="preserve">, </w:t>
      </w:r>
      <w:proofErr w:type="spellStart"/>
      <w:r w:rsidR="00784FEE" w:rsidRPr="00784FEE">
        <w:rPr>
          <w:rFonts w:eastAsia="SimSun"/>
          <w:lang w:eastAsia="zh-CN" w:bidi="hi-IN"/>
        </w:rPr>
        <w:t>Gaujasrēveļi</w:t>
      </w:r>
      <w:proofErr w:type="spellEnd"/>
      <w:r w:rsidR="00784FEE" w:rsidRPr="00784FEE">
        <w:rPr>
          <w:rFonts w:eastAsia="SimSun"/>
          <w:lang w:eastAsia="zh-CN" w:bidi="hi-IN"/>
        </w:rPr>
        <w:t>, Rankas pagasts, Gulbenes novads, LV-4416</w:t>
      </w:r>
      <w:r w:rsidR="00A225BB">
        <w:rPr>
          <w:rFonts w:eastAsia="SimSun"/>
          <w:lang w:eastAsia="zh-CN" w:bidi="hi-IN"/>
        </w:rPr>
        <w:t xml:space="preserve">, </w:t>
      </w:r>
      <w:r w:rsidR="00784FEE">
        <w:rPr>
          <w:rFonts w:eastAsia="SimSun"/>
          <w:lang w:eastAsia="zh-CN" w:bidi="hi-IN"/>
        </w:rPr>
        <w:t>valdes priekšsēdētāja</w:t>
      </w:r>
      <w:r w:rsidR="00A225BB">
        <w:rPr>
          <w:rFonts w:eastAsia="SimSun"/>
          <w:lang w:eastAsia="zh-CN" w:bidi="hi-IN"/>
        </w:rPr>
        <w:t xml:space="preserve"> </w:t>
      </w:r>
      <w:r w:rsidR="00784FEE">
        <w:rPr>
          <w:rFonts w:eastAsia="SimSun"/>
          <w:lang w:eastAsia="zh-CN" w:bidi="hi-IN"/>
        </w:rPr>
        <w:t xml:space="preserve">Alda </w:t>
      </w:r>
      <w:proofErr w:type="spellStart"/>
      <w:r w:rsidR="00784FEE">
        <w:rPr>
          <w:rFonts w:eastAsia="SimSun"/>
          <w:lang w:eastAsia="zh-CN" w:bidi="hi-IN"/>
        </w:rPr>
        <w:t>Stūriška</w:t>
      </w:r>
      <w:r w:rsidR="00EB0AAB">
        <w:rPr>
          <w:rFonts w:eastAsia="SimSun"/>
          <w:lang w:eastAsia="zh-CN" w:bidi="hi-IN"/>
        </w:rPr>
        <w:t>s</w:t>
      </w:r>
      <w:proofErr w:type="spellEnd"/>
      <w:r w:rsidR="00B927C3">
        <w:rPr>
          <w:rFonts w:eastAsia="SimSun"/>
          <w:lang w:eastAsia="zh-CN" w:bidi="hi-IN"/>
        </w:rPr>
        <w:t xml:space="preserve">, </w:t>
      </w:r>
      <w:r w:rsidR="00917B5A">
        <w:rPr>
          <w:rFonts w:eastAsia="SimSun"/>
          <w:lang w:eastAsia="zh-CN" w:bidi="hi-IN"/>
        </w:rPr>
        <w:t xml:space="preserve">kas rīkojas </w:t>
      </w:r>
      <w:r w:rsidR="0081229C" w:rsidRPr="0081229C">
        <w:rPr>
          <w:rFonts w:eastAsia="SimSun"/>
          <w:b/>
          <w:bCs/>
          <w:lang w:eastAsia="zh-CN" w:bidi="hi-IN"/>
        </w:rPr>
        <w:t>[…]</w:t>
      </w:r>
      <w:r w:rsidR="00671E20">
        <w:rPr>
          <w:rFonts w:eastAsia="SimSun"/>
          <w:lang w:eastAsia="zh-CN" w:bidi="hi-IN"/>
        </w:rPr>
        <w:t>,</w:t>
      </w:r>
      <w:r w:rsidR="00917B5A">
        <w:rPr>
          <w:rFonts w:eastAsia="SimSun"/>
          <w:lang w:eastAsia="zh-CN" w:bidi="hi-IN"/>
        </w:rPr>
        <w:t xml:space="preserve"> vārdā </w:t>
      </w:r>
      <w:r w:rsidR="00EB0AAB">
        <w:rPr>
          <w:rFonts w:eastAsia="SimSun"/>
          <w:lang w:eastAsia="zh-CN" w:bidi="hi-IN"/>
        </w:rPr>
        <w:t>saskaņā ar</w:t>
      </w:r>
      <w:r w:rsidR="00917B5A">
        <w:rPr>
          <w:rFonts w:eastAsia="SimSun"/>
          <w:lang w:eastAsia="zh-CN" w:bidi="hi-IN"/>
        </w:rPr>
        <w:t xml:space="preserve"> </w:t>
      </w:r>
      <w:r w:rsidR="00EB0AAB">
        <w:rPr>
          <w:rFonts w:eastAsia="SimSun"/>
          <w:lang w:eastAsia="zh-CN" w:bidi="hi-IN"/>
        </w:rPr>
        <w:t xml:space="preserve">2024.gada 29.oktobrī starp </w:t>
      </w:r>
      <w:r w:rsidR="00EB0AAB" w:rsidRPr="00EB0AAB">
        <w:rPr>
          <w:rFonts w:eastAsia="SimSun"/>
          <w:lang w:eastAsia="zh-CN" w:bidi="hi-IN"/>
        </w:rPr>
        <w:t>SIA “Grantiņi Mežs”</w:t>
      </w:r>
      <w:r w:rsidR="00EB0AAB">
        <w:rPr>
          <w:rFonts w:eastAsia="SimSun"/>
          <w:lang w:eastAsia="zh-CN" w:bidi="hi-IN"/>
        </w:rPr>
        <w:t xml:space="preserve"> un </w:t>
      </w:r>
      <w:r w:rsidR="0081229C" w:rsidRPr="0081229C">
        <w:rPr>
          <w:rFonts w:eastAsia="SimSun"/>
          <w:b/>
          <w:lang w:eastAsia="zh-CN" w:bidi="hi-IN"/>
        </w:rPr>
        <w:t>[…]</w:t>
      </w:r>
      <w:r w:rsidR="0081229C">
        <w:rPr>
          <w:rFonts w:eastAsia="SimSun"/>
          <w:b/>
          <w:lang w:eastAsia="zh-CN" w:bidi="hi-IN"/>
        </w:rPr>
        <w:t xml:space="preserve"> </w:t>
      </w:r>
      <w:r w:rsidR="00EB0AAB">
        <w:rPr>
          <w:rFonts w:eastAsia="SimSun"/>
          <w:lang w:eastAsia="zh-CN" w:bidi="hi-IN"/>
        </w:rPr>
        <w:t>noslēgtā nekustamā īpašuma pirkuma – pārdevuma līgumā minētā pilnvarojuma pamata</w:t>
      </w:r>
      <w:r w:rsidR="00917B5A">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EB0AAB">
        <w:rPr>
          <w:rFonts w:eastAsia="SimSun"/>
          <w:lang w:eastAsia="zh-CN" w:bidi="hi-IN"/>
        </w:rPr>
        <w:t>31</w:t>
      </w:r>
      <w:r w:rsidRPr="009C06E4">
        <w:rPr>
          <w:rFonts w:eastAsia="SimSun"/>
          <w:lang w:eastAsia="zh-CN" w:bidi="hi-IN"/>
        </w:rPr>
        <w:t>.</w:t>
      </w:r>
      <w:r w:rsidR="00EB0AAB">
        <w:rPr>
          <w:rFonts w:eastAsia="SimSun"/>
          <w:lang w:eastAsia="zh-CN" w:bidi="hi-IN"/>
        </w:rPr>
        <w:t>oktobra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EB0AAB">
        <w:rPr>
          <w:rFonts w:eastAsia="SimSun"/>
          <w:lang w:eastAsia="zh-CN" w:bidi="hi-IN"/>
        </w:rPr>
        <w:t>31</w:t>
      </w:r>
      <w:r w:rsidRPr="009C06E4">
        <w:rPr>
          <w:rFonts w:eastAsia="SimSun"/>
          <w:lang w:eastAsia="zh-CN" w:bidi="hi-IN"/>
        </w:rPr>
        <w:t>.</w:t>
      </w:r>
      <w:r w:rsidR="00EB0AAB">
        <w:rPr>
          <w:rFonts w:eastAsia="SimSun"/>
          <w:lang w:eastAsia="zh-CN" w:bidi="hi-IN"/>
        </w:rPr>
        <w:t>oktobrī</w:t>
      </w:r>
      <w:r w:rsidRPr="009C06E4">
        <w:rPr>
          <w:rFonts w:eastAsia="SimSun"/>
          <w:lang w:eastAsia="zh-CN" w:bidi="hi-IN"/>
        </w:rPr>
        <w:t xml:space="preserve"> un reģistrēts ar Nr</w:t>
      </w:r>
      <w:r w:rsidR="006C7115">
        <w:rPr>
          <w:rFonts w:eastAsia="SimSun"/>
          <w:lang w:eastAsia="zh-CN" w:bidi="hi-IN"/>
        </w:rPr>
        <w:t>. </w:t>
      </w:r>
      <w:r w:rsidR="00EB0AAB" w:rsidRPr="00EB0AAB">
        <w:rPr>
          <w:rFonts w:eastAsia="SimSun"/>
          <w:lang w:eastAsia="zh-CN" w:bidi="hi-IN"/>
        </w:rPr>
        <w:t>GND/5.13.3/24/2209-G</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EB0AAB">
        <w:rPr>
          <w:rFonts w:eastAsia="SimSun"/>
          <w:lang w:eastAsia="zh-CN" w:bidi="hi-IN"/>
        </w:rPr>
        <w:t>5084 006 0066</w:t>
      </w:r>
      <w:r w:rsidR="003274F9" w:rsidRPr="003274F9">
        <w:rPr>
          <w:rFonts w:eastAsia="SimSun"/>
          <w:lang w:eastAsia="zh-CN" w:bidi="hi-IN"/>
        </w:rPr>
        <w:t xml:space="preserve"> </w:t>
      </w:r>
      <w:r w:rsidR="00EB0AAB">
        <w:rPr>
          <w:rFonts w:eastAsia="SimSun"/>
          <w:lang w:eastAsia="zh-CN" w:bidi="hi-IN"/>
        </w:rPr>
        <w:t>8</w:t>
      </w:r>
      <w:r w:rsidR="003274F9" w:rsidRPr="003274F9">
        <w:rPr>
          <w:rFonts w:eastAsia="SimSun"/>
          <w:lang w:eastAsia="zh-CN" w:bidi="hi-IN"/>
        </w:rPr>
        <w:t>,</w:t>
      </w:r>
      <w:r w:rsidR="00EB0AAB">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EB0AAB">
        <w:rPr>
          <w:rFonts w:eastAsia="SimSun"/>
          <w:lang w:eastAsia="zh-CN" w:bidi="hi-IN"/>
        </w:rPr>
        <w:t>Nākotnes-1</w:t>
      </w:r>
      <w:r w:rsidR="003274F9" w:rsidRPr="003274F9">
        <w:rPr>
          <w:rFonts w:eastAsia="SimSun"/>
          <w:lang w:eastAsia="zh-CN" w:bidi="hi-IN"/>
        </w:rPr>
        <w:t xml:space="preserve">”, </w:t>
      </w:r>
      <w:r w:rsidR="00EB0AAB">
        <w:rPr>
          <w:rFonts w:eastAsia="SimSun"/>
          <w:lang w:eastAsia="zh-CN" w:bidi="hi-IN"/>
        </w:rPr>
        <w:t>Rankas</w:t>
      </w:r>
      <w:r w:rsidR="003274F9" w:rsidRPr="003274F9">
        <w:rPr>
          <w:rFonts w:eastAsia="SimSun"/>
          <w:lang w:eastAsia="zh-CN" w:bidi="hi-IN"/>
        </w:rPr>
        <w:t xml:space="preserve"> pagasts, Gulbenes novads, kadastra numurs </w:t>
      </w:r>
      <w:r w:rsidR="00EB0AAB">
        <w:rPr>
          <w:rFonts w:eastAsia="SimSun"/>
          <w:lang w:eastAsia="zh-CN" w:bidi="hi-IN"/>
        </w:rPr>
        <w:t>5084 008 0073</w:t>
      </w:r>
      <w:r w:rsidR="003274F9" w:rsidRPr="003274F9">
        <w:rPr>
          <w:rFonts w:eastAsia="SimSun"/>
          <w:lang w:eastAsia="zh-CN" w:bidi="hi-IN"/>
        </w:rPr>
        <w:t>.</w:t>
      </w:r>
    </w:p>
    <w:p w14:paraId="32DE9413" w14:textId="4D4F14E7"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3" w:name="_Hlk179794865"/>
      <w:r w:rsidR="00F54555">
        <w:rPr>
          <w:rFonts w:eastAsia="SimSun"/>
          <w:lang w:eastAsia="zh-CN" w:bidi="hi-IN"/>
        </w:rPr>
        <w:t>Rankas</w:t>
      </w:r>
      <w:r w:rsidRPr="00573F8F">
        <w:rPr>
          <w:rFonts w:eastAsia="SimSun"/>
          <w:lang w:eastAsia="zh-CN" w:bidi="hi-IN"/>
        </w:rPr>
        <w:t xml:space="preserve"> </w:t>
      </w:r>
      <w:bookmarkEnd w:id="3"/>
      <w:r w:rsidRPr="00573F8F">
        <w:rPr>
          <w:rFonts w:eastAsia="SimSun"/>
          <w:lang w:eastAsia="zh-CN" w:bidi="hi-IN"/>
        </w:rPr>
        <w:t>pagasta zemesgrāmatas nodalījumu Nr.</w:t>
      </w:r>
      <w:r w:rsidR="00F54555">
        <w:rPr>
          <w:rFonts w:eastAsia="SimSun"/>
          <w:lang w:eastAsia="zh-CN" w:bidi="hi-IN"/>
        </w:rPr>
        <w:t>106</w:t>
      </w:r>
      <w:r w:rsidRPr="00573F8F">
        <w:rPr>
          <w:rFonts w:eastAsia="SimSun"/>
          <w:lang w:eastAsia="zh-CN" w:bidi="hi-IN"/>
        </w:rPr>
        <w:t xml:space="preserve"> nekustamā īpašuma “</w:t>
      </w:r>
      <w:r w:rsidR="00F54555">
        <w:rPr>
          <w:rFonts w:eastAsia="SimSun"/>
          <w:lang w:eastAsia="zh-CN" w:bidi="hi-IN"/>
        </w:rPr>
        <w:t>Nākotnes-1</w:t>
      </w:r>
      <w:r w:rsidRPr="00573F8F">
        <w:rPr>
          <w:rFonts w:eastAsia="SimSun"/>
          <w:lang w:eastAsia="zh-CN" w:bidi="hi-IN"/>
        </w:rPr>
        <w:t xml:space="preserve">”, </w:t>
      </w:r>
      <w:r w:rsidR="00F54555">
        <w:rPr>
          <w:rFonts w:eastAsia="SimSun"/>
          <w:lang w:eastAsia="zh-CN" w:bidi="hi-IN"/>
        </w:rPr>
        <w:t>Rankas</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F54555">
        <w:rPr>
          <w:rFonts w:eastAsia="SimSun"/>
          <w:lang w:eastAsia="zh-CN" w:bidi="hi-IN"/>
        </w:rPr>
        <w:t>5084 008 0073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F54555">
        <w:rPr>
          <w:rFonts w:eastAsia="SimSun"/>
          <w:lang w:eastAsia="zh-CN" w:bidi="hi-IN"/>
        </w:rPr>
        <w:t>trīs</w:t>
      </w:r>
      <w:r w:rsidRPr="00573F8F">
        <w:rPr>
          <w:rFonts w:eastAsia="SimSun"/>
          <w:lang w:eastAsia="zh-CN" w:bidi="hi-IN"/>
        </w:rPr>
        <w:t xml:space="preserve"> zemes vienībām ar kadastra apzīmējumiem </w:t>
      </w:r>
      <w:r w:rsidR="00F54555">
        <w:rPr>
          <w:rFonts w:eastAsia="SimSun"/>
          <w:lang w:eastAsia="zh-CN" w:bidi="hi-IN"/>
        </w:rPr>
        <w:t>5084 006 0066</w:t>
      </w:r>
      <w:r w:rsidR="00FE2465" w:rsidRPr="00FE2465">
        <w:rPr>
          <w:rFonts w:eastAsia="SimSun"/>
          <w:lang w:eastAsia="zh-CN" w:bidi="hi-IN"/>
        </w:rPr>
        <w:t xml:space="preserve"> </w:t>
      </w:r>
      <w:r w:rsidR="00F54555">
        <w:rPr>
          <w:rFonts w:eastAsia="SimSun"/>
          <w:lang w:eastAsia="zh-CN" w:bidi="hi-IN"/>
        </w:rPr>
        <w:t>8</w:t>
      </w:r>
      <w:r w:rsidR="00FE2465" w:rsidRPr="00FE2465">
        <w:rPr>
          <w:rFonts w:eastAsia="SimSun"/>
          <w:lang w:eastAsia="zh-CN" w:bidi="hi-IN"/>
        </w:rPr>
        <w:t>,</w:t>
      </w:r>
      <w:r w:rsidR="00F54555">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F54555">
        <w:rPr>
          <w:rFonts w:eastAsia="SimSun"/>
          <w:lang w:eastAsia="zh-CN" w:bidi="hi-IN"/>
        </w:rPr>
        <w:t>5084 008 0074</w:t>
      </w:r>
      <w:r w:rsidR="000A4F41">
        <w:rPr>
          <w:rFonts w:eastAsia="SimSun"/>
          <w:lang w:eastAsia="zh-CN" w:bidi="hi-IN"/>
        </w:rPr>
        <w:t xml:space="preserve"> </w:t>
      </w:r>
      <w:r w:rsidR="00F54555">
        <w:rPr>
          <w:rFonts w:eastAsia="SimSun"/>
          <w:lang w:eastAsia="zh-CN" w:bidi="hi-IN"/>
        </w:rPr>
        <w:t>11</w:t>
      </w:r>
      <w:r w:rsidR="000A4F41">
        <w:rPr>
          <w:rFonts w:eastAsia="SimSun"/>
          <w:lang w:eastAsia="zh-CN" w:bidi="hi-IN"/>
        </w:rPr>
        <w:t>,</w:t>
      </w:r>
      <w:r w:rsidR="00F54555">
        <w:rPr>
          <w:rFonts w:eastAsia="SimSun"/>
          <w:lang w:eastAsia="zh-CN" w:bidi="hi-IN"/>
        </w:rPr>
        <w:t>4</w:t>
      </w:r>
      <w:r w:rsidR="000A4F41">
        <w:rPr>
          <w:rFonts w:eastAsia="SimSun"/>
          <w:lang w:eastAsia="zh-CN" w:bidi="hi-IN"/>
        </w:rPr>
        <w:t> ha platībā</w:t>
      </w:r>
      <w:r w:rsidR="00F54555">
        <w:rPr>
          <w:rFonts w:eastAsia="SimSun"/>
          <w:lang w:eastAsia="zh-CN" w:bidi="hi-IN"/>
        </w:rPr>
        <w:t xml:space="preserve">, </w:t>
      </w:r>
      <w:bookmarkStart w:id="4" w:name="_Hlk182409788"/>
      <w:r w:rsidR="00F54555">
        <w:rPr>
          <w:rFonts w:eastAsia="SimSun"/>
          <w:lang w:eastAsia="zh-CN" w:bidi="hi-IN"/>
        </w:rPr>
        <w:t xml:space="preserve">5084 008 0073 </w:t>
      </w:r>
      <w:bookmarkEnd w:id="4"/>
      <w:r w:rsidR="00F54555">
        <w:rPr>
          <w:rFonts w:eastAsia="SimSun"/>
          <w:lang w:eastAsia="zh-CN" w:bidi="hi-IN"/>
        </w:rPr>
        <w:t>0,9 ha platībā</w:t>
      </w:r>
      <w:r w:rsidR="00362131">
        <w:rPr>
          <w:rFonts w:eastAsia="SimSun"/>
          <w:lang w:eastAsia="zh-CN" w:bidi="hi-IN"/>
        </w:rPr>
        <w:t xml:space="preserve"> </w:t>
      </w:r>
      <w:r w:rsidR="000A4F41">
        <w:rPr>
          <w:rFonts w:eastAsia="SimSun"/>
          <w:lang w:eastAsia="zh-CN" w:bidi="hi-IN"/>
        </w:rPr>
        <w:t>un ēk</w:t>
      </w:r>
      <w:r w:rsidR="00F54555">
        <w:rPr>
          <w:rFonts w:eastAsia="SimSun"/>
          <w:lang w:eastAsia="zh-CN" w:bidi="hi-IN"/>
        </w:rPr>
        <w:t>as</w:t>
      </w:r>
      <w:r w:rsidR="000A4F41">
        <w:rPr>
          <w:rFonts w:eastAsia="SimSun"/>
          <w:lang w:eastAsia="zh-CN" w:bidi="hi-IN"/>
        </w:rPr>
        <w:t xml:space="preserve"> (būv</w:t>
      </w:r>
      <w:r w:rsidR="00F54555">
        <w:rPr>
          <w:rFonts w:eastAsia="SimSun"/>
          <w:lang w:eastAsia="zh-CN" w:bidi="hi-IN"/>
        </w:rPr>
        <w:t>es</w:t>
      </w:r>
      <w:r w:rsidR="000A4F41">
        <w:rPr>
          <w:rFonts w:eastAsia="SimSun"/>
          <w:lang w:eastAsia="zh-CN" w:bidi="hi-IN"/>
        </w:rPr>
        <w:t>) ar kadastra apzīmējum</w:t>
      </w:r>
      <w:r w:rsidR="00F54555">
        <w:rPr>
          <w:rFonts w:eastAsia="SimSun"/>
          <w:lang w:eastAsia="zh-CN" w:bidi="hi-IN"/>
        </w:rPr>
        <w:t>u</w:t>
      </w:r>
      <w:r w:rsidR="000A4F41">
        <w:rPr>
          <w:rFonts w:eastAsia="SimSun"/>
          <w:lang w:eastAsia="zh-CN" w:bidi="hi-IN"/>
        </w:rPr>
        <w:t xml:space="preserve"> </w:t>
      </w:r>
      <w:r w:rsidR="00F54555" w:rsidRPr="00F54555">
        <w:rPr>
          <w:rFonts w:eastAsia="SimSun"/>
          <w:lang w:eastAsia="zh-CN" w:bidi="hi-IN"/>
        </w:rPr>
        <w:t xml:space="preserve">5084 008 0073 </w:t>
      </w:r>
      <w:r w:rsidR="00362131">
        <w:rPr>
          <w:rFonts w:eastAsia="SimSun"/>
          <w:lang w:eastAsia="zh-CN" w:bidi="hi-IN"/>
        </w:rPr>
        <w:t>001</w:t>
      </w:r>
      <w:r w:rsidR="000A4F41">
        <w:rPr>
          <w:rFonts w:eastAsia="SimSun"/>
          <w:lang w:eastAsia="zh-CN" w:bidi="hi-IN"/>
        </w:rPr>
        <w:t xml:space="preserve">, </w:t>
      </w:r>
      <w:r w:rsidRPr="00573F8F">
        <w:rPr>
          <w:rFonts w:eastAsia="SimSun"/>
          <w:lang w:eastAsia="zh-CN" w:bidi="hi-IN"/>
        </w:rPr>
        <w:t xml:space="preserve">īpašuma tiesības ir nostiprinātas </w:t>
      </w:r>
      <w:r w:rsidR="0081229C" w:rsidRPr="0081229C">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F54555">
        <w:rPr>
          <w:rFonts w:eastAsia="SimSun"/>
          <w:lang w:eastAsia="zh-CN" w:bidi="hi-IN"/>
        </w:rPr>
        <w:t xml:space="preserve">Ineses </w:t>
      </w:r>
      <w:proofErr w:type="spellStart"/>
      <w:r w:rsidR="00F54555">
        <w:rPr>
          <w:rFonts w:eastAsia="SimSun"/>
          <w:lang w:eastAsia="zh-CN" w:bidi="hi-IN"/>
        </w:rPr>
        <w:t>Čakšas</w:t>
      </w:r>
      <w:proofErr w:type="spellEnd"/>
      <w:r w:rsidRPr="00573F8F">
        <w:rPr>
          <w:rFonts w:eastAsia="SimSun"/>
          <w:lang w:eastAsia="zh-CN" w:bidi="hi-IN"/>
        </w:rPr>
        <w:t xml:space="preserve"> </w:t>
      </w:r>
      <w:r w:rsidR="00651208">
        <w:rPr>
          <w:rFonts w:eastAsia="SimSun"/>
          <w:lang w:eastAsia="zh-CN" w:bidi="hi-IN"/>
        </w:rPr>
        <w:t>20</w:t>
      </w:r>
      <w:r w:rsidR="000A4F41">
        <w:rPr>
          <w:rFonts w:eastAsia="SimSun"/>
          <w:lang w:eastAsia="zh-CN" w:bidi="hi-IN"/>
        </w:rPr>
        <w:t>1</w:t>
      </w:r>
      <w:r w:rsidR="00F54555">
        <w:rPr>
          <w:rFonts w:eastAsia="SimSun"/>
          <w:lang w:eastAsia="zh-CN" w:bidi="hi-IN"/>
        </w:rPr>
        <w:t>7</w:t>
      </w:r>
      <w:r w:rsidR="00997C18" w:rsidRPr="00573F8F">
        <w:rPr>
          <w:rFonts w:eastAsia="SimSun"/>
          <w:lang w:eastAsia="zh-CN" w:bidi="hi-IN"/>
        </w:rPr>
        <w:t xml:space="preserve">.gada </w:t>
      </w:r>
      <w:r w:rsidR="00F54555">
        <w:rPr>
          <w:rFonts w:eastAsia="SimSun"/>
          <w:lang w:eastAsia="zh-CN" w:bidi="hi-IN"/>
        </w:rPr>
        <w:t>31</w:t>
      </w:r>
      <w:r w:rsidR="00997C18" w:rsidRPr="00573F8F">
        <w:rPr>
          <w:rFonts w:eastAsia="SimSun"/>
          <w:lang w:eastAsia="zh-CN" w:bidi="hi-IN"/>
        </w:rPr>
        <w:t>.</w:t>
      </w:r>
      <w:r w:rsidR="00F54555">
        <w:rPr>
          <w:rFonts w:eastAsia="SimSun"/>
          <w:lang w:eastAsia="zh-CN" w:bidi="hi-IN"/>
        </w:rPr>
        <w:t>augusta</w:t>
      </w:r>
      <w:r w:rsidRPr="00573F8F">
        <w:rPr>
          <w:rFonts w:eastAsia="SimSun"/>
          <w:lang w:eastAsia="zh-CN" w:bidi="hi-IN"/>
        </w:rPr>
        <w:t xml:space="preserve"> lēmumu, žurnāls Nr.</w:t>
      </w:r>
      <w:r w:rsidR="006D77E9" w:rsidRPr="00573F8F">
        <w:rPr>
          <w:rFonts w:eastAsia="SimSun"/>
          <w:lang w:eastAsia="zh-CN" w:bidi="hi-IN"/>
        </w:rPr>
        <w:t> </w:t>
      </w:r>
      <w:r w:rsidR="00F54555" w:rsidRPr="00F54555">
        <w:rPr>
          <w:rFonts w:eastAsia="SimSun"/>
          <w:lang w:eastAsia="zh-CN" w:bidi="hi-IN"/>
        </w:rPr>
        <w:t>300004420810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9F39CD6" w14:textId="77777777" w:rsidR="00C8601F" w:rsidRDefault="00793879" w:rsidP="00C8601F">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bookmarkStart w:id="5" w:name="_Hlk174095854"/>
      <w:r w:rsidR="00C8601F" w:rsidRPr="00C8601F">
        <w:t>un Attīstības un tautsaimniecības komitejas ieteikumu, atklāti balsojot: ar … balsīm “PAR”- , “PRET”- , “ATTURAS”- , Gulbenes novada pašvaldības dome NOLEMJ:</w:t>
      </w:r>
    </w:p>
    <w:p w14:paraId="79236435" w14:textId="206328BF" w:rsidR="00FF0584" w:rsidRDefault="00175EC5" w:rsidP="00C8601F">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726D37">
        <w:rPr>
          <w:rFonts w:eastAsia="SimSun"/>
          <w:lang w:eastAsia="zh-CN" w:bidi="hi-IN"/>
        </w:rPr>
        <w:t>Aivas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726D37">
        <w:rPr>
          <w:rFonts w:eastAsia="SimSun"/>
          <w:lang w:eastAsia="zh-CN" w:bidi="hi-IN"/>
        </w:rPr>
        <w:t>5084 006 0066</w:t>
      </w:r>
      <w:r w:rsidR="002128DA" w:rsidRPr="002128DA">
        <w:rPr>
          <w:rFonts w:eastAsia="SimSun"/>
          <w:lang w:eastAsia="zh-CN" w:bidi="hi-IN"/>
        </w:rPr>
        <w:t xml:space="preserve"> </w:t>
      </w:r>
      <w:r w:rsidR="00726D37">
        <w:rPr>
          <w:rFonts w:eastAsia="SimSun"/>
          <w:lang w:eastAsia="zh-CN" w:bidi="hi-IN"/>
        </w:rPr>
        <w:t>8</w:t>
      </w:r>
      <w:r w:rsidR="002128DA" w:rsidRPr="002128DA">
        <w:rPr>
          <w:rFonts w:eastAsia="SimSun"/>
          <w:lang w:eastAsia="zh-CN" w:bidi="hi-IN"/>
        </w:rPr>
        <w:t>,</w:t>
      </w:r>
      <w:r w:rsidR="00726D37">
        <w:rPr>
          <w:rFonts w:eastAsia="SimSun"/>
          <w:lang w:eastAsia="zh-CN" w:bidi="hi-IN"/>
        </w:rPr>
        <w:t>0</w:t>
      </w:r>
      <w:r w:rsidR="000B5C4E">
        <w:rPr>
          <w:rFonts w:eastAsia="SimSun"/>
          <w:lang w:eastAsia="zh-CN" w:bidi="hi-IN"/>
        </w:rPr>
        <w:t> </w:t>
      </w:r>
      <w:r w:rsidR="002128DA" w:rsidRPr="002128DA">
        <w:rPr>
          <w:rFonts w:eastAsia="SimSun"/>
          <w:lang w:eastAsia="zh-CN" w:bidi="hi-IN"/>
        </w:rPr>
        <w:t>ha platībā</w:t>
      </w:r>
      <w:r w:rsidR="00A2479C">
        <w:rPr>
          <w:rFonts w:eastAsia="SimSun"/>
          <w:lang w:eastAsia="zh-CN" w:bidi="hi-IN"/>
        </w:rPr>
        <w:t xml:space="preserve"> </w:t>
      </w:r>
      <w:r w:rsidR="002128DA" w:rsidRPr="002128DA">
        <w:rPr>
          <w:rFonts w:eastAsia="SimSun"/>
          <w:lang w:eastAsia="zh-CN" w:bidi="hi-IN"/>
        </w:rPr>
        <w:t>no nekustamā īpašuma “</w:t>
      </w:r>
      <w:r w:rsidR="00726D37">
        <w:rPr>
          <w:rFonts w:eastAsia="SimSun"/>
          <w:lang w:eastAsia="zh-CN" w:bidi="hi-IN"/>
        </w:rPr>
        <w:t>Nākotnes-1</w:t>
      </w:r>
      <w:r w:rsidR="002128DA" w:rsidRPr="002128DA">
        <w:rPr>
          <w:rFonts w:eastAsia="SimSun"/>
          <w:lang w:eastAsia="zh-CN" w:bidi="hi-IN"/>
        </w:rPr>
        <w:t xml:space="preserve">”, </w:t>
      </w:r>
      <w:r w:rsidR="00726D37">
        <w:rPr>
          <w:rFonts w:eastAsia="SimSun"/>
          <w:lang w:eastAsia="zh-CN" w:bidi="hi-IN"/>
        </w:rPr>
        <w:t>Rankas</w:t>
      </w:r>
      <w:r w:rsidR="002128DA" w:rsidRPr="002128DA">
        <w:rPr>
          <w:rFonts w:eastAsia="SimSun"/>
          <w:lang w:eastAsia="zh-CN" w:bidi="hi-IN"/>
        </w:rPr>
        <w:t xml:space="preserve"> pagasts, Gulbenes novads, kadastra numurs </w:t>
      </w:r>
      <w:r w:rsidR="00726D37">
        <w:rPr>
          <w:rFonts w:eastAsia="SimSun"/>
          <w:lang w:eastAsia="zh-CN" w:bidi="hi-IN"/>
        </w:rPr>
        <w:t>5084 008 0073</w:t>
      </w:r>
      <w:r w:rsidR="007D0B32">
        <w:rPr>
          <w:rFonts w:eastAsia="SimSun"/>
          <w:lang w:eastAsia="zh-CN" w:bidi="hi-IN"/>
        </w:rPr>
        <w:t>.</w:t>
      </w:r>
    </w:p>
    <w:bookmarkEnd w:id="5"/>
    <w:p w14:paraId="64337045" w14:textId="6724A2A8" w:rsidR="00200A7C" w:rsidRDefault="005A7A6F" w:rsidP="0081229C">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200A7C">
        <w:rPr>
          <w:rFonts w:eastAsia="SimSun"/>
          <w:lang w:eastAsia="zh-CN" w:bidi="hi-IN"/>
        </w:rPr>
        <w:t xml:space="preserve"> </w:t>
      </w:r>
      <w:r w:rsidR="0081229C" w:rsidRPr="0081229C">
        <w:rPr>
          <w:rFonts w:eastAsia="SimSun"/>
          <w:b/>
          <w:lang w:eastAsia="zh-CN" w:bidi="hi-IN"/>
        </w:rPr>
        <w:t>[…]</w:t>
      </w:r>
    </w:p>
    <w:p w14:paraId="65103741" w14:textId="4E09ACB5"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A4F41"/>
    <w:rsid w:val="000A6524"/>
    <w:rsid w:val="000A654F"/>
    <w:rsid w:val="000B4614"/>
    <w:rsid w:val="000B5C4E"/>
    <w:rsid w:val="000C1BD3"/>
    <w:rsid w:val="000C28C3"/>
    <w:rsid w:val="000D7E4F"/>
    <w:rsid w:val="000E1A88"/>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36A"/>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587"/>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A7A6F"/>
    <w:rsid w:val="005B4E6C"/>
    <w:rsid w:val="005C23AF"/>
    <w:rsid w:val="005C7488"/>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51208"/>
    <w:rsid w:val="0065283C"/>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26D37"/>
    <w:rsid w:val="00735F1D"/>
    <w:rsid w:val="00736133"/>
    <w:rsid w:val="00740253"/>
    <w:rsid w:val="00741FDF"/>
    <w:rsid w:val="00746C1E"/>
    <w:rsid w:val="0075258D"/>
    <w:rsid w:val="00755ED3"/>
    <w:rsid w:val="00756F83"/>
    <w:rsid w:val="00757108"/>
    <w:rsid w:val="00781E29"/>
    <w:rsid w:val="00784FEE"/>
    <w:rsid w:val="00786559"/>
    <w:rsid w:val="00793879"/>
    <w:rsid w:val="00797A02"/>
    <w:rsid w:val="007A2F18"/>
    <w:rsid w:val="007A3F61"/>
    <w:rsid w:val="007A5520"/>
    <w:rsid w:val="007A6D0E"/>
    <w:rsid w:val="007B2371"/>
    <w:rsid w:val="007C2F4B"/>
    <w:rsid w:val="007D02CF"/>
    <w:rsid w:val="007D0B32"/>
    <w:rsid w:val="007D198D"/>
    <w:rsid w:val="007D4D34"/>
    <w:rsid w:val="007D5743"/>
    <w:rsid w:val="007F16CD"/>
    <w:rsid w:val="007F2AC4"/>
    <w:rsid w:val="00810B7A"/>
    <w:rsid w:val="00810D99"/>
    <w:rsid w:val="0081229C"/>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5F34"/>
    <w:rsid w:val="008B6E0E"/>
    <w:rsid w:val="008C0E29"/>
    <w:rsid w:val="008C12CF"/>
    <w:rsid w:val="008C4EEE"/>
    <w:rsid w:val="008C7068"/>
    <w:rsid w:val="008C7A45"/>
    <w:rsid w:val="008D4E96"/>
    <w:rsid w:val="008E10BC"/>
    <w:rsid w:val="008E54CF"/>
    <w:rsid w:val="008E66E8"/>
    <w:rsid w:val="008F0C3E"/>
    <w:rsid w:val="009078F2"/>
    <w:rsid w:val="00913A9D"/>
    <w:rsid w:val="009146ED"/>
    <w:rsid w:val="00917B5A"/>
    <w:rsid w:val="00921C19"/>
    <w:rsid w:val="00922868"/>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C7CAA"/>
    <w:rsid w:val="00AD3880"/>
    <w:rsid w:val="00AD3DA0"/>
    <w:rsid w:val="00AD536E"/>
    <w:rsid w:val="00AE1AA5"/>
    <w:rsid w:val="00AE6AC9"/>
    <w:rsid w:val="00AF0C9A"/>
    <w:rsid w:val="00B05323"/>
    <w:rsid w:val="00B05448"/>
    <w:rsid w:val="00B06382"/>
    <w:rsid w:val="00B06464"/>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157"/>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913"/>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2D1C"/>
    <w:rsid w:val="00EA5F47"/>
    <w:rsid w:val="00EA6D1D"/>
    <w:rsid w:val="00EB0AAB"/>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4555"/>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3080</Words>
  <Characters>1756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2024-11-21T11:45:00Z</dcterms:created>
  <dcterms:modified xsi:type="dcterms:W3CDTF">2024-11-21T13:22:00Z</dcterms:modified>
</cp:coreProperties>
</file>